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8D" w:rsidRPr="0028358D" w:rsidRDefault="0028358D" w:rsidP="0028358D">
      <w:pPr>
        <w:rPr>
          <w:rFonts w:eastAsia="Times New Roman"/>
          <w:lang w:val="en-US" w:eastAsia="en-US"/>
        </w:rPr>
      </w:pPr>
    </w:p>
    <w:p w:rsidR="0028358D" w:rsidRPr="0028358D" w:rsidRDefault="0028358D" w:rsidP="0028358D">
      <w:pPr>
        <w:spacing w:before="98"/>
        <w:jc w:val="center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b/>
          <w:bCs/>
          <w:color w:val="000000"/>
          <w:lang w:val="en-US" w:eastAsia="en-US"/>
        </w:rPr>
        <w:t>IDS 402 Module Three Assignment Guidelines and Rubric  </w:t>
      </w:r>
    </w:p>
    <w:p w:rsidR="0028358D" w:rsidRPr="0028358D" w:rsidRDefault="0028358D" w:rsidP="0028358D">
      <w:pPr>
        <w:spacing w:before="13"/>
        <w:jc w:val="center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b/>
          <w:bCs/>
          <w:color w:val="000000"/>
          <w:lang w:val="en-US" w:eastAsia="en-US"/>
        </w:rPr>
        <w:t>Narrated Journal  </w:t>
      </w:r>
    </w:p>
    <w:p w:rsidR="0028358D" w:rsidRPr="0028358D" w:rsidRDefault="0028358D" w:rsidP="0028358D">
      <w:pPr>
        <w:spacing w:before="282"/>
        <w:ind w:left="9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Overview: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In the Module Three overview, you read about a few films that help illustrate the history lens in action. Choose one of the films to watch and review  </w:t>
      </w:r>
    </w:p>
    <w:p w:rsidR="0028358D" w:rsidRPr="0028358D" w:rsidRDefault="0028358D" w:rsidP="0028358D">
      <w:pPr>
        <w:ind w:left="3739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1"/>
        <w:jc w:val="center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for this assignment. </w:t>
      </w: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>Links to the films can be found in the Reading and Resources section of Module Three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. Other related historical films or documentaries may  </w:t>
      </w:r>
    </w:p>
    <w:p w:rsidR="0028358D" w:rsidRPr="0028358D" w:rsidRDefault="0028358D" w:rsidP="0028358D">
      <w:pPr>
        <w:ind w:left="2271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2"/>
        <w:ind w:left="17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be used only with instructor approval. For this assignment, you will watch one film through the history lens and will have the opportunity to practice the  </w:t>
      </w:r>
    </w:p>
    <w:p w:rsidR="0028358D" w:rsidRPr="0028358D" w:rsidRDefault="0028358D" w:rsidP="0028358D">
      <w:pPr>
        <w:ind w:left="1132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1"/>
        <w:ind w:left="10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communication and technical skills needed for Final Project Part Two. You will create a short PowerPoint presentation with an oral narration using the  </w:t>
      </w:r>
    </w:p>
    <w:p w:rsidR="0028358D" w:rsidRPr="0028358D" w:rsidRDefault="0028358D" w:rsidP="0028358D">
      <w:pPr>
        <w:ind w:left="1396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1"/>
        <w:ind w:left="19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PowerPoint narration tool. This will also allow you and your instructor to check that your technology works for this assignment, and to troubleshoot any  </w:t>
      </w:r>
    </w:p>
    <w:p w:rsidR="0028358D" w:rsidRPr="0028358D" w:rsidRDefault="0028358D" w:rsidP="0028358D">
      <w:pPr>
        <w:ind w:left="3163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1"/>
        <w:ind w:left="17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potential difficulties before the Final Project Part Two due. This activity must be submitted in PPTX format for your professor to give you feedback on whether  </w:t>
      </w:r>
    </w:p>
    <w:p w:rsidR="0028358D" w:rsidRPr="0028358D" w:rsidRDefault="0028358D" w:rsidP="0028358D">
      <w:pPr>
        <w:ind w:left="3260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2"/>
        <w:ind w:left="4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your technical components are correct.  </w:t>
      </w:r>
    </w:p>
    <w:p w:rsidR="0028358D" w:rsidRPr="0028358D" w:rsidRDefault="0028358D" w:rsidP="0028358D">
      <w:pPr>
        <w:spacing w:before="280"/>
        <w:ind w:left="15" w:right="2939" w:hanging="2504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Prompt: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In your PowerPoint slides, use the PowerPoint narration tool to verbally record your answer to the following questions:    </w:t>
      </w:r>
    </w:p>
    <w:p w:rsidR="0028358D" w:rsidRPr="0028358D" w:rsidRDefault="0028358D" w:rsidP="0028358D">
      <w:pPr>
        <w:spacing w:before="142"/>
        <w:ind w:left="372"/>
        <w:rPr>
          <w:rFonts w:eastAsia="Times New Roman"/>
          <w:lang w:val="en-US" w:eastAsia="en-US"/>
        </w:rPr>
      </w:pPr>
      <w:r w:rsidRPr="0028358D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∙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What are the </w:t>
      </w: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challenges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the characters face in overcoming problems in wellness? What are the </w:t>
      </w: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>benefits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? </w:t>
      </w:r>
    </w:p>
    <w:p w:rsidR="0028358D" w:rsidRPr="0028358D" w:rsidRDefault="0028358D" w:rsidP="0028358D">
      <w:pPr>
        <w:ind w:left="5997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21"/>
        <w:ind w:left="372"/>
        <w:rPr>
          <w:rFonts w:eastAsia="Times New Roman"/>
          <w:lang w:val="en-US" w:eastAsia="en-US"/>
        </w:rPr>
      </w:pPr>
      <w:r w:rsidRPr="0028358D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∙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How does critically analyzing wellness </w:t>
      </w: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add value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to interactions with people in personal and professional contexts? </w:t>
      </w:r>
    </w:p>
    <w:p w:rsidR="0028358D" w:rsidRPr="0028358D" w:rsidRDefault="0028358D" w:rsidP="0028358D">
      <w:pPr>
        <w:ind w:left="2404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280"/>
        <w:ind w:left="2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Throughout your short PowerPoint presentation, make sure you use effective multimedia and communication skills:  </w:t>
      </w:r>
    </w:p>
    <w:p w:rsidR="0028358D" w:rsidRPr="0028358D" w:rsidRDefault="0028358D" w:rsidP="0028358D">
      <w:pPr>
        <w:ind w:left="1051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290"/>
        <w:ind w:left="372"/>
        <w:rPr>
          <w:rFonts w:eastAsia="Times New Roman"/>
          <w:lang w:val="en-US" w:eastAsia="en-US"/>
        </w:rPr>
      </w:pPr>
      <w:r w:rsidRPr="0028358D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∙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Construct your presentation in a way that ensures the audio and visual elements are logically </w:t>
      </w: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organized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in order to convey your message to your </w:t>
      </w:r>
    </w:p>
    <w:p w:rsidR="0028358D" w:rsidRPr="0028358D" w:rsidRDefault="0028358D" w:rsidP="0028358D">
      <w:pPr>
        <w:ind w:left="3240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6"/>
        <w:ind w:left="730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audience. </w:t>
      </w:r>
    </w:p>
    <w:p w:rsidR="0028358D" w:rsidRPr="0028358D" w:rsidRDefault="0028358D" w:rsidP="0028358D">
      <w:pPr>
        <w:spacing w:before="21"/>
        <w:ind w:left="372"/>
        <w:rPr>
          <w:rFonts w:eastAsia="Times New Roman"/>
          <w:lang w:val="en-US" w:eastAsia="en-US"/>
        </w:rPr>
      </w:pPr>
      <w:r w:rsidRPr="0028358D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∙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Provide supporting </w:t>
      </w: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evidence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in your presentation that supports the importance of an issue or event in the film and its impact within wellness. </w:t>
      </w:r>
    </w:p>
    <w:p w:rsidR="0028358D" w:rsidRPr="0028358D" w:rsidRDefault="0028358D" w:rsidP="0028358D">
      <w:pPr>
        <w:ind w:left="5160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21"/>
        <w:ind w:right="92"/>
        <w:jc w:val="right"/>
        <w:rPr>
          <w:rFonts w:eastAsia="Times New Roman"/>
          <w:lang w:val="en-US" w:eastAsia="en-US"/>
        </w:rPr>
      </w:pPr>
      <w:r w:rsidRPr="0028358D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∙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Develop the audio narration to logically </w:t>
      </w: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flow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with the presentation to articulate the importance of critically analyzing an issue or event in the film and its </w:t>
      </w:r>
    </w:p>
    <w:p w:rsidR="0028358D" w:rsidRPr="0028358D" w:rsidRDefault="0028358D" w:rsidP="0028358D">
      <w:pPr>
        <w:ind w:left="1459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lastRenderedPageBreak/>
        <w:t>  </w:t>
      </w:r>
    </w:p>
    <w:p w:rsidR="0028358D" w:rsidRPr="0028358D" w:rsidRDefault="0028358D" w:rsidP="0028358D">
      <w:pPr>
        <w:spacing w:before="12"/>
        <w:ind w:left="735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impact within wellness. </w:t>
      </w:r>
    </w:p>
    <w:p w:rsidR="0028358D" w:rsidRPr="0028358D" w:rsidRDefault="0028358D" w:rsidP="0028358D">
      <w:pPr>
        <w:ind w:left="1334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280"/>
        <w:ind w:left="15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Note: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When you are recording the oral component of your presentation, a headset or external microphone is recommended for better results. However, you  </w:t>
      </w:r>
    </w:p>
    <w:p w:rsidR="0028358D" w:rsidRPr="0028358D" w:rsidRDefault="0028358D" w:rsidP="0028358D">
      <w:pPr>
        <w:ind w:left="2727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1"/>
        <w:jc w:val="center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can also use the microphone incorporated into your computer or cell phone. Use the </w:t>
      </w:r>
      <w:r w:rsidRPr="0028358D">
        <w:rPr>
          <w:rFonts w:ascii="Calibri" w:eastAsia="Times New Roman" w:hAnsi="Calibri"/>
          <w:color w:val="0000FF"/>
          <w:sz w:val="22"/>
          <w:szCs w:val="22"/>
          <w:u w:val="single"/>
          <w:lang w:val="en-US" w:eastAsia="en-US"/>
        </w:rPr>
        <w:t xml:space="preserve">Check File Compatibility With Earlier Versions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and </w:t>
      </w:r>
      <w:r w:rsidRPr="0028358D">
        <w:rPr>
          <w:rFonts w:ascii="Calibri" w:eastAsia="Times New Roman" w:hAnsi="Calibri"/>
          <w:color w:val="0000FF"/>
          <w:sz w:val="22"/>
          <w:szCs w:val="22"/>
          <w:u w:val="single"/>
          <w:lang w:val="en-US" w:eastAsia="en-US"/>
        </w:rPr>
        <w:t>Are You Having Video or</w:t>
      </w:r>
      <w:r w:rsidRPr="0028358D">
        <w:rPr>
          <w:rFonts w:ascii="Calibri" w:eastAsia="Times New Roman" w:hAnsi="Calibri"/>
          <w:color w:val="0000FF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ind w:left="312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1"/>
        <w:ind w:left="4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FF"/>
          <w:sz w:val="22"/>
          <w:szCs w:val="22"/>
          <w:u w:val="single"/>
          <w:lang w:val="en-US" w:eastAsia="en-US"/>
        </w:rPr>
        <w:t>Audio Playback Issues?</w:t>
      </w:r>
      <w:r w:rsidRPr="0028358D">
        <w:rPr>
          <w:rFonts w:ascii="Calibri" w:eastAsia="Times New Roman" w:hAnsi="Calibri"/>
          <w:color w:val="0000FF"/>
          <w:sz w:val="22"/>
          <w:szCs w:val="22"/>
          <w:lang w:val="en-US" w:eastAsia="en-US"/>
        </w:rPr>
        <w:t xml:space="preserve">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resources from Microsoft to help you check compatibility between versions of Office.  </w:t>
      </w:r>
    </w:p>
    <w:p w:rsidR="0028358D" w:rsidRPr="0028358D" w:rsidRDefault="0028358D" w:rsidP="0028358D">
      <w:pPr>
        <w:ind w:left="3452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280"/>
        <w:jc w:val="center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b/>
          <w:bCs/>
          <w:color w:val="000000"/>
          <w:lang w:val="en-US" w:eastAsia="en-US"/>
        </w:rPr>
        <w:t>Rubric  </w:t>
      </w:r>
    </w:p>
    <w:p w:rsidR="0028358D" w:rsidRPr="0028358D" w:rsidRDefault="0028358D" w:rsidP="0028358D">
      <w:pPr>
        <w:spacing w:before="13"/>
        <w:jc w:val="center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b/>
          <w:bCs/>
          <w:color w:val="000000"/>
          <w:sz w:val="22"/>
          <w:szCs w:val="22"/>
          <w:lang w:val="en-US" w:eastAsia="en-US"/>
        </w:rPr>
        <w:t xml:space="preserve">Guidelines for Submission: </w:t>
      </w: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Your presentation should be 2 to 4 slides and should be between 2 to 4 minutes in length. You are required to include a combination  </w:t>
      </w:r>
    </w:p>
    <w:p w:rsidR="0028358D" w:rsidRPr="0028358D" w:rsidRDefault="0028358D" w:rsidP="0028358D">
      <w:pPr>
        <w:ind w:left="964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1"/>
        <w:jc w:val="center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of text, visuals, and audio narration in order to support your work. Speaker notes are not required. Be sure to cite your sources, including the film you discuss, on  </w:t>
      </w:r>
    </w:p>
    <w:p w:rsidR="0028358D" w:rsidRPr="0028358D" w:rsidRDefault="0028358D" w:rsidP="0028358D">
      <w:pPr>
        <w:ind w:left="638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2"/>
        <w:ind w:left="10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a separate slide in APA format. If you require alternative accommodations for completing this assignment, reach out to your instructor directly for more  </w:t>
      </w:r>
    </w:p>
    <w:p w:rsidR="0028358D" w:rsidRPr="0028358D" w:rsidRDefault="0028358D" w:rsidP="0028358D">
      <w:pPr>
        <w:ind w:left="1617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  </w:t>
      </w:r>
    </w:p>
    <w:p w:rsidR="0028358D" w:rsidRPr="0028358D" w:rsidRDefault="0028358D" w:rsidP="0028358D">
      <w:pPr>
        <w:spacing w:before="11"/>
        <w:ind w:left="14"/>
        <w:rPr>
          <w:rFonts w:eastAsia="Times New Roman"/>
          <w:lang w:val="en-US" w:eastAsia="en-US"/>
        </w:rPr>
      </w:pPr>
      <w:r w:rsidRPr="0028358D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information. </w:t>
      </w:r>
    </w:p>
    <w:p w:rsidR="0028358D" w:rsidRPr="0028358D" w:rsidRDefault="0028358D" w:rsidP="0028358D">
      <w:pPr>
        <w:rPr>
          <w:rFonts w:eastAsia="Times New Roman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2355"/>
        <w:gridCol w:w="2634"/>
        <w:gridCol w:w="2001"/>
        <w:gridCol w:w="720"/>
      </w:tblGrid>
      <w:tr w:rsidR="0028358D" w:rsidRPr="0028358D" w:rsidTr="0028358D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Critical Elements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Proficient (100%)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Needs Improvement (75%)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Not Evident (0%)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Value </w:t>
            </w:r>
          </w:p>
        </w:tc>
      </w:tr>
      <w:tr w:rsidR="0028358D" w:rsidRPr="0028358D" w:rsidTr="0028358D">
        <w:trPr>
          <w:trHeight w:val="1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278" w:right="212"/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Benefits and Challenges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23" w:right="104" w:hanging="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Assesses the benefits and challenges  of addressing issues in wellness,  </w:t>
            </w:r>
          </w:p>
          <w:p w:rsidR="0028358D" w:rsidRPr="0028358D" w:rsidRDefault="0028358D" w:rsidP="0028358D">
            <w:pPr>
              <w:ind w:left="288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using relevant research or diverse  </w:t>
            </w:r>
          </w:p>
          <w:p w:rsidR="0028358D" w:rsidRPr="0028358D" w:rsidRDefault="0028358D" w:rsidP="0028358D">
            <w:pPr>
              <w:ind w:left="552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perspectives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Assesses the benefits and challenges  </w:t>
            </w:r>
          </w:p>
          <w:p w:rsidR="0028358D" w:rsidRPr="0028358D" w:rsidRDefault="0028358D" w:rsidP="0028358D">
            <w:pPr>
              <w:ind w:left="816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of addressing issues in wellness, but  </w:t>
            </w:r>
          </w:p>
          <w:p w:rsidR="0028358D" w:rsidRPr="0028358D" w:rsidRDefault="0028358D" w:rsidP="0028358D">
            <w:pPr>
              <w:ind w:left="28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4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analysis is cursory or utilization of  </w:t>
            </w:r>
          </w:p>
          <w:p w:rsidR="0028358D" w:rsidRPr="0028358D" w:rsidRDefault="0028358D" w:rsidP="0028358D">
            <w:pPr>
              <w:ind w:left="75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0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relevant research or diverse  </w:t>
            </w:r>
          </w:p>
          <w:p w:rsidR="0028358D" w:rsidRPr="0028358D" w:rsidRDefault="0028358D" w:rsidP="0028358D">
            <w:pPr>
              <w:ind w:left="153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0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perspectives is inappropriate </w:t>
            </w:r>
          </w:p>
          <w:p w:rsidR="0028358D" w:rsidRPr="0028358D" w:rsidRDefault="0028358D" w:rsidP="0028358D">
            <w:pPr>
              <w:ind w:left="113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Does not assess the benefits and  </w:t>
            </w:r>
          </w:p>
          <w:p w:rsidR="0028358D" w:rsidRPr="0028358D" w:rsidRDefault="0028358D" w:rsidP="0028358D">
            <w:pPr>
              <w:ind w:left="528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challenges of addressing issues in  </w:t>
            </w:r>
          </w:p>
          <w:p w:rsidR="0028358D" w:rsidRPr="0028358D" w:rsidRDefault="0028358D" w:rsidP="0028358D">
            <w:pPr>
              <w:ind w:left="974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wellness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20 </w:t>
            </w:r>
          </w:p>
        </w:tc>
      </w:tr>
      <w:tr w:rsidR="0028358D" w:rsidRPr="0028358D" w:rsidTr="0028358D">
        <w:trPr>
          <w:trHeight w:val="1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Adds Value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Explains how critically analyzing  </w:t>
            </w:r>
          </w:p>
          <w:p w:rsidR="0028358D" w:rsidRPr="0028358D" w:rsidRDefault="0028358D" w:rsidP="0028358D">
            <w:pPr>
              <w:ind w:left="782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wellness adds value to interactions  </w:t>
            </w:r>
          </w:p>
          <w:p w:rsidR="0028358D" w:rsidRPr="0028358D" w:rsidRDefault="0028358D" w:rsidP="0028358D">
            <w:pPr>
              <w:ind w:left="1248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with people in personal and  </w:t>
            </w:r>
          </w:p>
          <w:p w:rsidR="0028358D" w:rsidRPr="0028358D" w:rsidRDefault="0028358D" w:rsidP="0028358D">
            <w:pPr>
              <w:ind w:right="1170"/>
              <w:jc w:val="right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professional contexts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2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Explains how critically analyzing  </w:t>
            </w:r>
          </w:p>
          <w:p w:rsidR="0028358D" w:rsidRPr="0028358D" w:rsidRDefault="0028358D" w:rsidP="0028358D">
            <w:pPr>
              <w:ind w:left="77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0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wellness adds value to interactions  </w:t>
            </w:r>
          </w:p>
          <w:p w:rsidR="0028358D" w:rsidRPr="0028358D" w:rsidRDefault="0028358D" w:rsidP="0028358D">
            <w:pPr>
              <w:ind w:left="124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0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with people in personal and  </w:t>
            </w:r>
          </w:p>
          <w:p w:rsidR="0028358D" w:rsidRPr="0028358D" w:rsidRDefault="0028358D" w:rsidP="0028358D">
            <w:pPr>
              <w:ind w:right="1171"/>
              <w:jc w:val="right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0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professional contexts, but  </w:t>
            </w:r>
          </w:p>
          <w:p w:rsidR="0028358D" w:rsidRPr="0028358D" w:rsidRDefault="0028358D" w:rsidP="0028358D">
            <w:pPr>
              <w:ind w:left="111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4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explanation is cursory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Does not explain how critically  </w:t>
            </w:r>
          </w:p>
          <w:p w:rsidR="0028358D" w:rsidRPr="0028358D" w:rsidRDefault="0028358D" w:rsidP="0028358D">
            <w:pPr>
              <w:ind w:left="528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analyzing wellness adds value to  </w:t>
            </w:r>
          </w:p>
          <w:p w:rsidR="0028358D" w:rsidRPr="0028358D" w:rsidRDefault="0028358D" w:rsidP="0028358D">
            <w:pPr>
              <w:ind w:right="1150"/>
              <w:jc w:val="right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interactions with people in personal  </w:t>
            </w:r>
          </w:p>
          <w:p w:rsidR="0028358D" w:rsidRPr="0028358D" w:rsidRDefault="0028358D" w:rsidP="0028358D">
            <w:pPr>
              <w:ind w:left="108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and professional contexts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20 </w:t>
            </w:r>
          </w:p>
        </w:tc>
      </w:tr>
      <w:tr w:rsidR="0028358D" w:rsidRPr="0028358D" w:rsidTr="0028358D">
        <w:trPr>
          <w:trHeight w:val="9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Organized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Constructs the presentation in such  </w:t>
            </w:r>
          </w:p>
          <w:p w:rsidR="0028358D" w:rsidRPr="0028358D" w:rsidRDefault="0028358D" w:rsidP="0028358D">
            <w:pPr>
              <w:ind w:left="988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 way that it ensures the audio and  </w:t>
            </w:r>
          </w:p>
          <w:p w:rsidR="0028358D" w:rsidRPr="0028358D" w:rsidRDefault="0028358D" w:rsidP="0028358D">
            <w:pPr>
              <w:ind w:right="1395"/>
              <w:jc w:val="right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visual elements are logically  </w:t>
            </w:r>
          </w:p>
          <w:p w:rsidR="0028358D" w:rsidRPr="0028358D" w:rsidRDefault="0028358D" w:rsidP="0028358D">
            <w:pPr>
              <w:ind w:left="580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5"/>
              <w:ind w:left="12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organized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2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Presentation is constructed with  </w:t>
            </w:r>
          </w:p>
          <w:p w:rsidR="0028358D" w:rsidRPr="0028358D" w:rsidRDefault="0028358D" w:rsidP="0028358D">
            <w:pPr>
              <w:ind w:left="1156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4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audio and visual elements, but the  </w:t>
            </w:r>
          </w:p>
          <w:p w:rsidR="0028358D" w:rsidRPr="0028358D" w:rsidRDefault="0028358D" w:rsidP="0028358D">
            <w:pPr>
              <w:ind w:left="576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4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organization is somewhat illogical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Does not construct the audio and  </w:t>
            </w:r>
          </w:p>
          <w:p w:rsidR="0028358D" w:rsidRPr="0028358D" w:rsidRDefault="0028358D" w:rsidP="0028358D">
            <w:pPr>
              <w:ind w:left="528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visual elements of the presentation  </w:t>
            </w:r>
          </w:p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in an organized, logical way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15 </w:t>
            </w:r>
          </w:p>
        </w:tc>
      </w:tr>
      <w:tr w:rsidR="0028358D" w:rsidRPr="0028358D" w:rsidTr="0028358D">
        <w:trPr>
          <w:trHeight w:val="9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Evidence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Provides supporting evidence in the  </w:t>
            </w:r>
          </w:p>
          <w:p w:rsidR="0028358D" w:rsidRPr="0028358D" w:rsidRDefault="0028358D" w:rsidP="0028358D">
            <w:pPr>
              <w:ind w:left="820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presentation that supports the  </w:t>
            </w:r>
          </w:p>
          <w:p w:rsidR="0028358D" w:rsidRPr="0028358D" w:rsidRDefault="0028358D" w:rsidP="0028358D">
            <w:pPr>
              <w:ind w:left="154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3" w:right="8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importance of the issue or event and  its impact within wellness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2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Provides supporting evidence, but  </w:t>
            </w:r>
          </w:p>
          <w:p w:rsidR="0028358D" w:rsidRPr="0028358D" w:rsidRDefault="0028358D" w:rsidP="0028358D">
            <w:pPr>
              <w:ind w:right="1458"/>
              <w:jc w:val="right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4" w:right="84" w:hanging="4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evidence does not fully support the  importance of the issue or event and  its impact within wellness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28" w:right="82" w:firstLine="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Does not provide evidence that  supports the importance of the issue  </w:t>
            </w:r>
          </w:p>
          <w:p w:rsidR="0028358D" w:rsidRPr="0028358D" w:rsidRDefault="0028358D" w:rsidP="0028358D">
            <w:pPr>
              <w:ind w:left="83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or event and its impact within  </w:t>
            </w:r>
          </w:p>
          <w:p w:rsidR="0028358D" w:rsidRPr="0028358D" w:rsidRDefault="0028358D" w:rsidP="0028358D">
            <w:pPr>
              <w:ind w:left="802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wellness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15 </w:t>
            </w:r>
          </w:p>
        </w:tc>
      </w:tr>
      <w:tr w:rsidR="0028358D" w:rsidRPr="0028358D" w:rsidTr="0028358D">
        <w:trPr>
          <w:trHeight w:val="1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Flow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Develops the audio narration to  </w:t>
            </w:r>
          </w:p>
          <w:p w:rsidR="0028358D" w:rsidRPr="0028358D" w:rsidRDefault="0028358D" w:rsidP="0028358D">
            <w:pPr>
              <w:ind w:left="86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3" w:right="217" w:firstLine="12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logically flow with the presentation  to articulate the importance of  </w:t>
            </w:r>
          </w:p>
          <w:p w:rsidR="0028358D" w:rsidRPr="0028358D" w:rsidRDefault="0028358D" w:rsidP="0028358D">
            <w:pPr>
              <w:ind w:left="29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critically analyzing the issue or event  </w:t>
            </w:r>
          </w:p>
          <w:p w:rsidR="0028358D" w:rsidRPr="0028358D" w:rsidRDefault="0028358D" w:rsidP="0028358D">
            <w:pPr>
              <w:ind w:left="796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5"/>
              <w:ind w:left="129" w:right="640" w:hanging="53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and its impact within wellness </w:t>
            </w: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Develops the audio narration, but it  </w:t>
            </w:r>
          </w:p>
          <w:p w:rsidR="0028358D" w:rsidRPr="0028358D" w:rsidRDefault="0028358D" w:rsidP="0028358D">
            <w:pPr>
              <w:ind w:left="864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does not logically flow with the  </w:t>
            </w:r>
          </w:p>
          <w:p w:rsidR="0028358D" w:rsidRPr="0028358D" w:rsidRDefault="0028358D" w:rsidP="0028358D">
            <w:pPr>
              <w:ind w:left="504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30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presentation to articulate the  </w:t>
            </w:r>
          </w:p>
          <w:p w:rsidR="0028358D" w:rsidRPr="0028358D" w:rsidRDefault="0028358D" w:rsidP="0028358D">
            <w:pPr>
              <w:ind w:left="137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8" w:right="296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importance the issue or event and  its impact within wellness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Does not include audio narration to  </w:t>
            </w:r>
          </w:p>
          <w:p w:rsidR="0028358D" w:rsidRPr="0028358D" w:rsidRDefault="0028358D" w:rsidP="0028358D">
            <w:pPr>
              <w:ind w:left="528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9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articulate the importance of the  </w:t>
            </w:r>
          </w:p>
          <w:p w:rsidR="0028358D" w:rsidRPr="0028358D" w:rsidRDefault="0028358D" w:rsidP="0028358D">
            <w:pPr>
              <w:ind w:left="89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5" w:right="196" w:firstLine="8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issue or event and its impact within  wellness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15 </w:t>
            </w:r>
          </w:p>
        </w:tc>
      </w:tr>
      <w:tr w:rsidR="0028358D" w:rsidRPr="0028358D" w:rsidTr="0028358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Time Limit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Presentation is no longer than two  </w:t>
            </w:r>
          </w:p>
          <w:p w:rsidR="0028358D" w:rsidRPr="0028358D" w:rsidRDefault="0028358D" w:rsidP="0028358D">
            <w:pPr>
              <w:ind w:left="1161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  <w:p w:rsidR="0028358D" w:rsidRPr="0028358D" w:rsidRDefault="0028358D" w:rsidP="0028358D">
            <w:pPr>
              <w:spacing w:before="10"/>
              <w:ind w:left="12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lastRenderedPageBreak/>
              <w:t>to four minutes </w:t>
            </w:r>
          </w:p>
          <w:p w:rsidR="0028358D" w:rsidRPr="0028358D" w:rsidRDefault="0028358D" w:rsidP="0028358D">
            <w:pPr>
              <w:ind w:left="293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left="137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Presentation is less than two  </w:t>
            </w:r>
          </w:p>
          <w:p w:rsidR="0028358D" w:rsidRPr="0028358D" w:rsidRDefault="0028358D" w:rsidP="0028358D">
            <w:pPr>
              <w:spacing w:before="10"/>
              <w:ind w:left="135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minutes in length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15 </w:t>
            </w:r>
          </w:p>
        </w:tc>
      </w:tr>
      <w:tr w:rsidR="0028358D" w:rsidRPr="0028358D" w:rsidTr="0028358D">
        <w:trPr>
          <w:trHeight w:val="25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ind w:right="59"/>
              <w:jc w:val="right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58D" w:rsidRPr="0028358D" w:rsidRDefault="0028358D" w:rsidP="0028358D">
            <w:pPr>
              <w:jc w:val="center"/>
              <w:rPr>
                <w:rFonts w:eastAsia="Times New Roman"/>
                <w:lang w:val="en-US" w:eastAsia="en-US"/>
              </w:rPr>
            </w:pPr>
            <w:r w:rsidRPr="0028358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100% </w:t>
            </w:r>
          </w:p>
        </w:tc>
      </w:tr>
    </w:tbl>
    <w:p w:rsidR="008D7FF4" w:rsidRPr="001708CD" w:rsidRDefault="008D7FF4" w:rsidP="001A677B">
      <w:pPr>
        <w:spacing w:line="480" w:lineRule="auto"/>
        <w:ind w:left="720" w:hanging="720"/>
      </w:pPr>
    </w:p>
    <w:sectPr w:rsidR="008D7FF4" w:rsidRPr="001708CD" w:rsidSect="009B66D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58" w:rsidRDefault="002A4558">
      <w:r>
        <w:separator/>
      </w:r>
    </w:p>
  </w:endnote>
  <w:endnote w:type="continuationSeparator" w:id="1">
    <w:p w:rsidR="002A4558" w:rsidRDefault="002A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58" w:rsidRDefault="002A4558">
      <w:r>
        <w:separator/>
      </w:r>
    </w:p>
  </w:footnote>
  <w:footnote w:type="continuationSeparator" w:id="1">
    <w:p w:rsidR="002A4558" w:rsidRDefault="002A4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CD" w:rsidRDefault="00C621F6" w:rsidP="007E2C8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8CD" w:rsidRDefault="001708CD" w:rsidP="002B52A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CD" w:rsidRDefault="00C621F6" w:rsidP="007E2C8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8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58D">
      <w:rPr>
        <w:rStyle w:val="PageNumber"/>
        <w:noProof/>
      </w:rPr>
      <w:t>4</w:t>
    </w:r>
    <w:r>
      <w:rPr>
        <w:rStyle w:val="PageNumber"/>
      </w:rPr>
      <w:fldChar w:fldCharType="end"/>
    </w:r>
  </w:p>
  <w:p w:rsidR="001708CD" w:rsidRPr="00D4795D" w:rsidRDefault="001708CD" w:rsidP="008C4A49">
    <w:pPr>
      <w:pStyle w:val="Header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9AB"/>
    <w:multiLevelType w:val="hybridMultilevel"/>
    <w:tmpl w:val="4C96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CB0"/>
    <w:multiLevelType w:val="hybridMultilevel"/>
    <w:tmpl w:val="8780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CE0"/>
    <w:multiLevelType w:val="hybridMultilevel"/>
    <w:tmpl w:val="229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4725"/>
    <w:multiLevelType w:val="hybridMultilevel"/>
    <w:tmpl w:val="9B5ED276"/>
    <w:lvl w:ilvl="0" w:tplc="4246F4C2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3F8EB4D6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E91A36A0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1EF4EE3E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777C46EC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F0A0B62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15023B9E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A8B238DE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ED26ED8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37903C92"/>
    <w:multiLevelType w:val="hybridMultilevel"/>
    <w:tmpl w:val="EE524CA6"/>
    <w:lvl w:ilvl="0" w:tplc="020A946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1560F4C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B66E736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FE60300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65087AB8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5B482B38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677445A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C6C5D00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61AEA650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EzMjO2NLIwtbCwNDVX0lEKTi0uzszPAykwrgUALS9EGiwAAAA="/>
  </w:docVars>
  <w:rsids>
    <w:rsidRoot w:val="002B52A8"/>
    <w:rsid w:val="00002BAF"/>
    <w:rsid w:val="00005293"/>
    <w:rsid w:val="00013F13"/>
    <w:rsid w:val="00021151"/>
    <w:rsid w:val="0002646C"/>
    <w:rsid w:val="0002795C"/>
    <w:rsid w:val="0005535E"/>
    <w:rsid w:val="00072D50"/>
    <w:rsid w:val="000813EF"/>
    <w:rsid w:val="00082D8C"/>
    <w:rsid w:val="00096350"/>
    <w:rsid w:val="000A0883"/>
    <w:rsid w:val="000A136E"/>
    <w:rsid w:val="000A5B71"/>
    <w:rsid w:val="000B341A"/>
    <w:rsid w:val="000B5C3C"/>
    <w:rsid w:val="000D2DE9"/>
    <w:rsid w:val="000E0129"/>
    <w:rsid w:val="000E7AB6"/>
    <w:rsid w:val="001075AC"/>
    <w:rsid w:val="00122C3C"/>
    <w:rsid w:val="0012540F"/>
    <w:rsid w:val="00133D4A"/>
    <w:rsid w:val="001579B9"/>
    <w:rsid w:val="00160776"/>
    <w:rsid w:val="001708CD"/>
    <w:rsid w:val="00182BE7"/>
    <w:rsid w:val="00186093"/>
    <w:rsid w:val="001902FA"/>
    <w:rsid w:val="001A677B"/>
    <w:rsid w:val="001B2439"/>
    <w:rsid w:val="001B374E"/>
    <w:rsid w:val="001D5E83"/>
    <w:rsid w:val="001D6210"/>
    <w:rsid w:val="001F2E02"/>
    <w:rsid w:val="002007C6"/>
    <w:rsid w:val="00203E0C"/>
    <w:rsid w:val="002073D9"/>
    <w:rsid w:val="00215735"/>
    <w:rsid w:val="0022495A"/>
    <w:rsid w:val="002446B7"/>
    <w:rsid w:val="002454E7"/>
    <w:rsid w:val="00247E0B"/>
    <w:rsid w:val="00255F74"/>
    <w:rsid w:val="00262B76"/>
    <w:rsid w:val="0026353D"/>
    <w:rsid w:val="00263643"/>
    <w:rsid w:val="00265B20"/>
    <w:rsid w:val="00265D0C"/>
    <w:rsid w:val="0028358D"/>
    <w:rsid w:val="00284BD8"/>
    <w:rsid w:val="00290A45"/>
    <w:rsid w:val="00291B96"/>
    <w:rsid w:val="00291E77"/>
    <w:rsid w:val="002A4558"/>
    <w:rsid w:val="002A6BF7"/>
    <w:rsid w:val="002B52A8"/>
    <w:rsid w:val="002C1DEE"/>
    <w:rsid w:val="002C2217"/>
    <w:rsid w:val="002D42CC"/>
    <w:rsid w:val="002D7EA8"/>
    <w:rsid w:val="002E351B"/>
    <w:rsid w:val="002F0AC7"/>
    <w:rsid w:val="002F6684"/>
    <w:rsid w:val="002F7A32"/>
    <w:rsid w:val="00301084"/>
    <w:rsid w:val="00311F51"/>
    <w:rsid w:val="00324FE3"/>
    <w:rsid w:val="00326EBA"/>
    <w:rsid w:val="00350B26"/>
    <w:rsid w:val="003548D1"/>
    <w:rsid w:val="0038168E"/>
    <w:rsid w:val="003A163B"/>
    <w:rsid w:val="003A1A81"/>
    <w:rsid w:val="003D3335"/>
    <w:rsid w:val="003D7237"/>
    <w:rsid w:val="003F1DE1"/>
    <w:rsid w:val="00400337"/>
    <w:rsid w:val="00402C85"/>
    <w:rsid w:val="0042626A"/>
    <w:rsid w:val="00427C4A"/>
    <w:rsid w:val="004300B0"/>
    <w:rsid w:val="004323B8"/>
    <w:rsid w:val="00433A7E"/>
    <w:rsid w:val="00433D79"/>
    <w:rsid w:val="00443948"/>
    <w:rsid w:val="00456C94"/>
    <w:rsid w:val="00461B60"/>
    <w:rsid w:val="00484187"/>
    <w:rsid w:val="00496A48"/>
    <w:rsid w:val="004A2B36"/>
    <w:rsid w:val="004C1223"/>
    <w:rsid w:val="004C74AC"/>
    <w:rsid w:val="004D5A0B"/>
    <w:rsid w:val="004E04DE"/>
    <w:rsid w:val="004E65BE"/>
    <w:rsid w:val="004E74EB"/>
    <w:rsid w:val="005048EC"/>
    <w:rsid w:val="005246C6"/>
    <w:rsid w:val="005275A8"/>
    <w:rsid w:val="005315FF"/>
    <w:rsid w:val="00533F86"/>
    <w:rsid w:val="00560D19"/>
    <w:rsid w:val="00566FAD"/>
    <w:rsid w:val="00570C94"/>
    <w:rsid w:val="00582F3A"/>
    <w:rsid w:val="00583D88"/>
    <w:rsid w:val="0058696F"/>
    <w:rsid w:val="00590816"/>
    <w:rsid w:val="0059350E"/>
    <w:rsid w:val="005B3AF8"/>
    <w:rsid w:val="005B7840"/>
    <w:rsid w:val="005B7A2B"/>
    <w:rsid w:val="005C3178"/>
    <w:rsid w:val="005D1C4A"/>
    <w:rsid w:val="005E7984"/>
    <w:rsid w:val="005F1009"/>
    <w:rsid w:val="005F5BFD"/>
    <w:rsid w:val="006016BC"/>
    <w:rsid w:val="0060300A"/>
    <w:rsid w:val="00605E20"/>
    <w:rsid w:val="006110C1"/>
    <w:rsid w:val="006149C5"/>
    <w:rsid w:val="00614D56"/>
    <w:rsid w:val="00615709"/>
    <w:rsid w:val="006179E3"/>
    <w:rsid w:val="0062070D"/>
    <w:rsid w:val="00631F8B"/>
    <w:rsid w:val="00637D79"/>
    <w:rsid w:val="00647CA0"/>
    <w:rsid w:val="00647EDF"/>
    <w:rsid w:val="00650E10"/>
    <w:rsid w:val="00653D8C"/>
    <w:rsid w:val="00662673"/>
    <w:rsid w:val="0066638E"/>
    <w:rsid w:val="0066789E"/>
    <w:rsid w:val="006823F9"/>
    <w:rsid w:val="006830A3"/>
    <w:rsid w:val="006912D2"/>
    <w:rsid w:val="00696F77"/>
    <w:rsid w:val="006A5705"/>
    <w:rsid w:val="006B6D9B"/>
    <w:rsid w:val="006C77A8"/>
    <w:rsid w:val="006D6ACA"/>
    <w:rsid w:val="006E1686"/>
    <w:rsid w:val="006E2B85"/>
    <w:rsid w:val="006E64EB"/>
    <w:rsid w:val="006F5650"/>
    <w:rsid w:val="00714EC7"/>
    <w:rsid w:val="0071644E"/>
    <w:rsid w:val="0072311F"/>
    <w:rsid w:val="00724924"/>
    <w:rsid w:val="00732426"/>
    <w:rsid w:val="007334C9"/>
    <w:rsid w:val="0073714D"/>
    <w:rsid w:val="0074364B"/>
    <w:rsid w:val="00774339"/>
    <w:rsid w:val="007801E5"/>
    <w:rsid w:val="00783B2A"/>
    <w:rsid w:val="00792688"/>
    <w:rsid w:val="00793AD6"/>
    <w:rsid w:val="007B40B9"/>
    <w:rsid w:val="007C4A1C"/>
    <w:rsid w:val="007C4D02"/>
    <w:rsid w:val="007D0222"/>
    <w:rsid w:val="007D0C81"/>
    <w:rsid w:val="007D5883"/>
    <w:rsid w:val="007E1220"/>
    <w:rsid w:val="007E2806"/>
    <w:rsid w:val="007E2C83"/>
    <w:rsid w:val="008124AD"/>
    <w:rsid w:val="008231C7"/>
    <w:rsid w:val="00837169"/>
    <w:rsid w:val="008420A7"/>
    <w:rsid w:val="00842F9C"/>
    <w:rsid w:val="0085513F"/>
    <w:rsid w:val="00857DB8"/>
    <w:rsid w:val="00874199"/>
    <w:rsid w:val="0087449F"/>
    <w:rsid w:val="008761EC"/>
    <w:rsid w:val="00884233"/>
    <w:rsid w:val="0088547C"/>
    <w:rsid w:val="00886B17"/>
    <w:rsid w:val="00887F9B"/>
    <w:rsid w:val="0089597F"/>
    <w:rsid w:val="008A57F8"/>
    <w:rsid w:val="008B774B"/>
    <w:rsid w:val="008C2B9C"/>
    <w:rsid w:val="008C4A49"/>
    <w:rsid w:val="008C55C3"/>
    <w:rsid w:val="008D2D1A"/>
    <w:rsid w:val="008D35FD"/>
    <w:rsid w:val="008D3FE0"/>
    <w:rsid w:val="008D6137"/>
    <w:rsid w:val="008D660B"/>
    <w:rsid w:val="008D7FF4"/>
    <w:rsid w:val="008F61DB"/>
    <w:rsid w:val="00905585"/>
    <w:rsid w:val="00917D1A"/>
    <w:rsid w:val="00926721"/>
    <w:rsid w:val="00931CC4"/>
    <w:rsid w:val="0094407C"/>
    <w:rsid w:val="00952169"/>
    <w:rsid w:val="00954247"/>
    <w:rsid w:val="00962AD7"/>
    <w:rsid w:val="00973457"/>
    <w:rsid w:val="00973590"/>
    <w:rsid w:val="009808E7"/>
    <w:rsid w:val="00984498"/>
    <w:rsid w:val="00991E8A"/>
    <w:rsid w:val="00995974"/>
    <w:rsid w:val="009B1E3A"/>
    <w:rsid w:val="009B5742"/>
    <w:rsid w:val="009B66DE"/>
    <w:rsid w:val="009C57F6"/>
    <w:rsid w:val="009C67FF"/>
    <w:rsid w:val="009D089E"/>
    <w:rsid w:val="009D3E1D"/>
    <w:rsid w:val="009D76DF"/>
    <w:rsid w:val="009E49E2"/>
    <w:rsid w:val="009E717C"/>
    <w:rsid w:val="009F4708"/>
    <w:rsid w:val="009F63CD"/>
    <w:rsid w:val="00A00DE9"/>
    <w:rsid w:val="00A01D7E"/>
    <w:rsid w:val="00A07611"/>
    <w:rsid w:val="00A1000F"/>
    <w:rsid w:val="00A21C79"/>
    <w:rsid w:val="00A22BEE"/>
    <w:rsid w:val="00A3118D"/>
    <w:rsid w:val="00A40990"/>
    <w:rsid w:val="00A42296"/>
    <w:rsid w:val="00A444F2"/>
    <w:rsid w:val="00A50EB5"/>
    <w:rsid w:val="00A621AB"/>
    <w:rsid w:val="00A62893"/>
    <w:rsid w:val="00A665C6"/>
    <w:rsid w:val="00A715D5"/>
    <w:rsid w:val="00A718BF"/>
    <w:rsid w:val="00A739D7"/>
    <w:rsid w:val="00A741F1"/>
    <w:rsid w:val="00A7669B"/>
    <w:rsid w:val="00A81711"/>
    <w:rsid w:val="00A85D68"/>
    <w:rsid w:val="00A90C72"/>
    <w:rsid w:val="00AA5A1B"/>
    <w:rsid w:val="00AA6D7F"/>
    <w:rsid w:val="00AB587A"/>
    <w:rsid w:val="00AC0A00"/>
    <w:rsid w:val="00AD7852"/>
    <w:rsid w:val="00AE72E5"/>
    <w:rsid w:val="00AF0C5C"/>
    <w:rsid w:val="00B13E1A"/>
    <w:rsid w:val="00B2150E"/>
    <w:rsid w:val="00B44DB9"/>
    <w:rsid w:val="00B502C1"/>
    <w:rsid w:val="00B519D9"/>
    <w:rsid w:val="00B72575"/>
    <w:rsid w:val="00B8399D"/>
    <w:rsid w:val="00BB0257"/>
    <w:rsid w:val="00BB3083"/>
    <w:rsid w:val="00BD2C59"/>
    <w:rsid w:val="00BD41D6"/>
    <w:rsid w:val="00BD4E04"/>
    <w:rsid w:val="00BE18EC"/>
    <w:rsid w:val="00BE349A"/>
    <w:rsid w:val="00BE7EEC"/>
    <w:rsid w:val="00C035BE"/>
    <w:rsid w:val="00C14986"/>
    <w:rsid w:val="00C20270"/>
    <w:rsid w:val="00C237F2"/>
    <w:rsid w:val="00C24467"/>
    <w:rsid w:val="00C26DA4"/>
    <w:rsid w:val="00C27646"/>
    <w:rsid w:val="00C27740"/>
    <w:rsid w:val="00C350A2"/>
    <w:rsid w:val="00C40605"/>
    <w:rsid w:val="00C45300"/>
    <w:rsid w:val="00C504B8"/>
    <w:rsid w:val="00C56595"/>
    <w:rsid w:val="00C60AA4"/>
    <w:rsid w:val="00C621F6"/>
    <w:rsid w:val="00C7600F"/>
    <w:rsid w:val="00C76A3A"/>
    <w:rsid w:val="00C77693"/>
    <w:rsid w:val="00C82F9F"/>
    <w:rsid w:val="00CA33F6"/>
    <w:rsid w:val="00CB0C5B"/>
    <w:rsid w:val="00CB277B"/>
    <w:rsid w:val="00CB53F3"/>
    <w:rsid w:val="00CD31C8"/>
    <w:rsid w:val="00CD3919"/>
    <w:rsid w:val="00CE0779"/>
    <w:rsid w:val="00CE5311"/>
    <w:rsid w:val="00CE649E"/>
    <w:rsid w:val="00CE7643"/>
    <w:rsid w:val="00CF0572"/>
    <w:rsid w:val="00CF23E7"/>
    <w:rsid w:val="00CF3DCC"/>
    <w:rsid w:val="00D1270C"/>
    <w:rsid w:val="00D41639"/>
    <w:rsid w:val="00D4795D"/>
    <w:rsid w:val="00D52EEE"/>
    <w:rsid w:val="00D54019"/>
    <w:rsid w:val="00D547E8"/>
    <w:rsid w:val="00D55B02"/>
    <w:rsid w:val="00D6219B"/>
    <w:rsid w:val="00D64A4E"/>
    <w:rsid w:val="00D67F86"/>
    <w:rsid w:val="00D721BC"/>
    <w:rsid w:val="00D828D1"/>
    <w:rsid w:val="00D858A3"/>
    <w:rsid w:val="00D94A81"/>
    <w:rsid w:val="00D95199"/>
    <w:rsid w:val="00D97BF9"/>
    <w:rsid w:val="00DA7F95"/>
    <w:rsid w:val="00DC2DF2"/>
    <w:rsid w:val="00DC5D2E"/>
    <w:rsid w:val="00DD12D2"/>
    <w:rsid w:val="00DD1FA3"/>
    <w:rsid w:val="00DE5B1B"/>
    <w:rsid w:val="00DE6338"/>
    <w:rsid w:val="00DF5BE6"/>
    <w:rsid w:val="00DF7D5C"/>
    <w:rsid w:val="00E15FAE"/>
    <w:rsid w:val="00E35D2E"/>
    <w:rsid w:val="00E437DD"/>
    <w:rsid w:val="00E52D9F"/>
    <w:rsid w:val="00E54042"/>
    <w:rsid w:val="00E6177A"/>
    <w:rsid w:val="00E625A4"/>
    <w:rsid w:val="00E91CC0"/>
    <w:rsid w:val="00EC737F"/>
    <w:rsid w:val="00EE0B5A"/>
    <w:rsid w:val="00EE1AB4"/>
    <w:rsid w:val="00EE46CF"/>
    <w:rsid w:val="00EE63A0"/>
    <w:rsid w:val="00F001DA"/>
    <w:rsid w:val="00F042AD"/>
    <w:rsid w:val="00F04E92"/>
    <w:rsid w:val="00F06861"/>
    <w:rsid w:val="00F272F2"/>
    <w:rsid w:val="00F309B6"/>
    <w:rsid w:val="00F32183"/>
    <w:rsid w:val="00F36840"/>
    <w:rsid w:val="00F37459"/>
    <w:rsid w:val="00F42CA5"/>
    <w:rsid w:val="00F56193"/>
    <w:rsid w:val="00F65461"/>
    <w:rsid w:val="00F75636"/>
    <w:rsid w:val="00F9250D"/>
    <w:rsid w:val="00F96264"/>
    <w:rsid w:val="00FA2F52"/>
    <w:rsid w:val="00FC2103"/>
    <w:rsid w:val="00FC4BF2"/>
    <w:rsid w:val="00FD1B75"/>
    <w:rsid w:val="00FD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0C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2A8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52A8"/>
  </w:style>
  <w:style w:type="character" w:styleId="PageNumber">
    <w:name w:val="page number"/>
    <w:basedOn w:val="DefaultParagraphFont"/>
    <w:uiPriority w:val="99"/>
    <w:semiHidden/>
    <w:unhideWhenUsed/>
    <w:rsid w:val="002B52A8"/>
  </w:style>
  <w:style w:type="paragraph" w:styleId="Footer">
    <w:name w:val="footer"/>
    <w:basedOn w:val="Normal"/>
    <w:link w:val="FooterChar"/>
    <w:uiPriority w:val="99"/>
    <w:unhideWhenUsed/>
    <w:rsid w:val="00CB277B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277B"/>
  </w:style>
  <w:style w:type="paragraph" w:styleId="ListParagraph">
    <w:name w:val="List Paragraph"/>
    <w:basedOn w:val="Normal"/>
    <w:uiPriority w:val="34"/>
    <w:qFormat/>
    <w:rsid w:val="009B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7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58D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 Nzioka</cp:lastModifiedBy>
  <cp:revision>2</cp:revision>
  <dcterms:created xsi:type="dcterms:W3CDTF">2022-04-05T14:07:00Z</dcterms:created>
  <dcterms:modified xsi:type="dcterms:W3CDTF">2022-04-05T14:07:00Z</dcterms:modified>
</cp:coreProperties>
</file>